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EB418" w14:textId="77777777" w:rsidR="00B05169" w:rsidRDefault="00FE1B1B">
      <w:pPr>
        <w:spacing w:after="0" w:line="259" w:lineRule="auto"/>
        <w:ind w:left="136"/>
        <w:jc w:val="center"/>
      </w:pPr>
      <w:r>
        <w:rPr>
          <w:sz w:val="30"/>
        </w:rPr>
        <w:t>Mrs. Dombrowsky Class Supplies</w:t>
      </w:r>
    </w:p>
    <w:p w14:paraId="579FCF70" w14:textId="4CBA8FD7" w:rsidR="00B05169" w:rsidRDefault="00FE1B1B">
      <w:pPr>
        <w:spacing w:after="280" w:line="259" w:lineRule="auto"/>
        <w:ind w:left="136"/>
        <w:jc w:val="center"/>
      </w:pPr>
      <w:r>
        <w:rPr>
          <w:sz w:val="30"/>
        </w:rPr>
        <w:t>2023</w:t>
      </w:r>
      <w:r>
        <w:rPr>
          <w:sz w:val="30"/>
        </w:rPr>
        <w:t>/2024</w:t>
      </w:r>
    </w:p>
    <w:p w14:paraId="28E5E9E9" w14:textId="3AAA5648" w:rsidR="00B05169" w:rsidRDefault="00FE1B1B" w:rsidP="00FE1B1B">
      <w:r>
        <w:t>1 P</w:t>
      </w:r>
      <w:r>
        <w:t>ackage #2 pencils, sharpened</w:t>
      </w:r>
    </w:p>
    <w:p w14:paraId="174B4A8A" w14:textId="2CBDE515" w:rsidR="00B05169" w:rsidRDefault="00FE1B1B" w:rsidP="00FE1B1B">
      <w:r>
        <w:t xml:space="preserve">6 </w:t>
      </w:r>
      <w:r w:rsidRPr="00FE1B1B">
        <w:rPr>
          <w:b/>
          <w:bCs/>
        </w:rPr>
        <w:t>L</w:t>
      </w:r>
      <w:r w:rsidRPr="00FE1B1B">
        <w:rPr>
          <w:b/>
          <w:bCs/>
        </w:rPr>
        <w:t>arge</w:t>
      </w:r>
      <w:r>
        <w:t xml:space="preserve"> Elmer’s Glue Sticks</w:t>
      </w:r>
    </w:p>
    <w:p w14:paraId="3E776121" w14:textId="5683FF39" w:rsidR="00B05169" w:rsidRDefault="00FE1B1B" w:rsidP="00FE1B1B">
      <w:r>
        <w:t xml:space="preserve">2 </w:t>
      </w:r>
      <w:r>
        <w:t>Large bottles Elmer’s School Glue</w:t>
      </w:r>
    </w:p>
    <w:p w14:paraId="04D61665" w14:textId="73B14F1D" w:rsidR="00B05169" w:rsidRDefault="00FE1B1B" w:rsidP="00FE1B1B">
      <w:r>
        <w:t xml:space="preserve">1 </w:t>
      </w:r>
      <w:r>
        <w:t>Marble notebook</w:t>
      </w:r>
    </w:p>
    <w:p w14:paraId="585ADD89" w14:textId="766449D6" w:rsidR="00B05169" w:rsidRDefault="00FE1B1B" w:rsidP="00FE1B1B">
      <w:r>
        <w:t xml:space="preserve">2 </w:t>
      </w:r>
      <w:r>
        <w:t>Sturdy pocket folders</w:t>
      </w:r>
    </w:p>
    <w:p w14:paraId="30F1BC71" w14:textId="75BE9F78" w:rsidR="00B05169" w:rsidRDefault="00FE1B1B" w:rsidP="00FE1B1B">
      <w:r>
        <w:t>2 B</w:t>
      </w:r>
      <w:r>
        <w:t>oxes</w:t>
      </w:r>
      <w:r>
        <w:t xml:space="preserve"> 24 Crayola Crayons</w:t>
      </w:r>
    </w:p>
    <w:p w14:paraId="44D71590" w14:textId="5299F366" w:rsidR="00B05169" w:rsidRDefault="00FE1B1B" w:rsidP="00FE1B1B">
      <w:r>
        <w:t>1 B</w:t>
      </w:r>
      <w:r>
        <w:t>ox Mr. Sketch washable markers</w:t>
      </w:r>
    </w:p>
    <w:p w14:paraId="0A631F57" w14:textId="3869D6AB" w:rsidR="00B05169" w:rsidRDefault="00FE1B1B" w:rsidP="00FE1B1B">
      <w:r>
        <w:t>1 P</w:t>
      </w:r>
      <w:r>
        <w:t>air children’s scissors</w:t>
      </w:r>
    </w:p>
    <w:p w14:paraId="3C4D95E1" w14:textId="03A3367D" w:rsidR="00B05169" w:rsidRDefault="00FE1B1B" w:rsidP="00FE1B1B">
      <w:r>
        <w:t xml:space="preserve">2 </w:t>
      </w:r>
      <w:r>
        <w:t>Dry Erase Markers</w:t>
      </w:r>
    </w:p>
    <w:p w14:paraId="077BAB2A" w14:textId="3DFA3BAC" w:rsidR="00B05169" w:rsidRDefault="00FE1B1B">
      <w:pPr>
        <w:ind w:left="-5"/>
      </w:pPr>
      <w:r>
        <w:t>1 sock or small wash cloth (to be used for eraser)</w:t>
      </w:r>
    </w:p>
    <w:p w14:paraId="43CFFACB" w14:textId="064B8099" w:rsidR="00FE1B1B" w:rsidRDefault="00FE1B1B">
      <w:pPr>
        <w:ind w:left="-5"/>
      </w:pPr>
      <w:r>
        <w:t>1 Set Crayola water paint</w:t>
      </w:r>
    </w:p>
    <w:p w14:paraId="2E62163E" w14:textId="77777777" w:rsidR="00B05169" w:rsidRDefault="00FE1B1B">
      <w:pPr>
        <w:ind w:left="-5"/>
      </w:pPr>
      <w:r>
        <w:t>1 Magnetic Dry Erase Board - U Brands, 11 x 14 inches, White Frame (Amazon)</w:t>
      </w:r>
    </w:p>
    <w:p w14:paraId="03FC13E8" w14:textId="77777777" w:rsidR="00B05169" w:rsidRDefault="00FE1B1B">
      <w:pPr>
        <w:ind w:left="-5"/>
      </w:pPr>
      <w:r>
        <w:t>Ziploc Storage Co</w:t>
      </w:r>
      <w:r>
        <w:t>ntainer (large rectangle, 76 Fluid Ounce)</w:t>
      </w:r>
    </w:p>
    <w:p w14:paraId="7894546A" w14:textId="77777777" w:rsidR="00B05169" w:rsidRDefault="00FE1B1B">
      <w:pPr>
        <w:ind w:left="-5"/>
      </w:pPr>
      <w:r>
        <w:t>1 Headphone Set</w:t>
      </w:r>
    </w:p>
    <w:p w14:paraId="6D775BFE" w14:textId="6D3D0794" w:rsidR="00B05169" w:rsidRDefault="00FE1B1B">
      <w:pPr>
        <w:ind w:left="-5"/>
      </w:pPr>
      <w:r>
        <w:t>1 O</w:t>
      </w:r>
      <w:r>
        <w:t>versized T-shirt to be used as a smock (Label the shirt and put it in a labeled Ziploc bag)</w:t>
      </w:r>
    </w:p>
    <w:p w14:paraId="17111849" w14:textId="61A72FDF" w:rsidR="00B05169" w:rsidRDefault="00FE1B1B">
      <w:pPr>
        <w:spacing w:after="459"/>
        <w:ind w:left="-5"/>
      </w:pPr>
      <w:r>
        <w:t>1 S</w:t>
      </w:r>
      <w:r>
        <w:t>et change of clothes (please label each item and put in labeled Ziploc bag).</w:t>
      </w:r>
    </w:p>
    <w:p w14:paraId="65E46137" w14:textId="273D5DEE" w:rsidR="00FE1B1B" w:rsidRDefault="00FE1B1B">
      <w:pPr>
        <w:spacing w:after="459"/>
        <w:ind w:left="-5"/>
      </w:pPr>
      <w:r>
        <w:t>***Throughout the school year, there may be a need to replenish supplies such as crayons, markers and glue sticks.</w:t>
      </w:r>
    </w:p>
    <w:p w14:paraId="59B82648" w14:textId="3BD037D2" w:rsidR="00FE1B1B" w:rsidRDefault="00FE1B1B" w:rsidP="00FE1B1B">
      <w:pPr>
        <w:spacing w:after="0" w:line="240" w:lineRule="auto"/>
        <w:ind w:left="-5"/>
        <w:jc w:val="center"/>
      </w:pPr>
      <w:r>
        <w:t xml:space="preserve">Thank you for your continued support! </w:t>
      </w:r>
    </w:p>
    <w:p w14:paraId="54555E2A" w14:textId="0FD1B38A" w:rsidR="00FE1B1B" w:rsidRDefault="00FE1B1B" w:rsidP="00FE1B1B">
      <w:pPr>
        <w:spacing w:after="0" w:line="240" w:lineRule="auto"/>
        <w:ind w:left="-5"/>
        <w:jc w:val="center"/>
      </w:pPr>
      <w:r>
        <w:t>Mrs. Dombrowsky</w:t>
      </w:r>
    </w:p>
    <w:p w14:paraId="30486A60" w14:textId="2C2D168E" w:rsidR="00B05169" w:rsidRDefault="00B05169" w:rsidP="00FE1B1B">
      <w:pPr>
        <w:spacing w:after="0" w:line="259" w:lineRule="auto"/>
        <w:ind w:left="126" w:firstLine="0"/>
      </w:pPr>
    </w:p>
    <w:sectPr w:rsidR="00B05169">
      <w:pgSz w:w="12240" w:h="15840"/>
      <w:pgMar w:top="1440" w:right="156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7BC1"/>
    <w:multiLevelType w:val="hybridMultilevel"/>
    <w:tmpl w:val="C8AAB604"/>
    <w:lvl w:ilvl="0" w:tplc="4FF02910">
      <w:start w:val="1"/>
      <w:numFmt w:val="decimal"/>
      <w:lvlText w:val="%1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D0C3035"/>
    <w:multiLevelType w:val="hybridMultilevel"/>
    <w:tmpl w:val="EBE660B4"/>
    <w:lvl w:ilvl="0" w:tplc="E5CC4FE2">
      <w:start w:val="2"/>
      <w:numFmt w:val="decimal"/>
      <w:lvlText w:val="%1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2043599B"/>
    <w:multiLevelType w:val="hybridMultilevel"/>
    <w:tmpl w:val="C088CFD2"/>
    <w:lvl w:ilvl="0" w:tplc="4D9A8570">
      <w:start w:val="1"/>
      <w:numFmt w:val="decimal"/>
      <w:lvlText w:val="%1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226247C4"/>
    <w:multiLevelType w:val="hybridMultilevel"/>
    <w:tmpl w:val="EDD806A8"/>
    <w:lvl w:ilvl="0" w:tplc="F34C5D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A74F8"/>
    <w:multiLevelType w:val="hybridMultilevel"/>
    <w:tmpl w:val="7DC8C1D2"/>
    <w:lvl w:ilvl="0" w:tplc="88BE77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904AD"/>
    <w:multiLevelType w:val="hybridMultilevel"/>
    <w:tmpl w:val="985EE6B4"/>
    <w:lvl w:ilvl="0" w:tplc="452E68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6053F"/>
    <w:multiLevelType w:val="hybridMultilevel"/>
    <w:tmpl w:val="0928C808"/>
    <w:lvl w:ilvl="0" w:tplc="50342A2C">
      <w:start w:val="1"/>
      <w:numFmt w:val="decimal"/>
      <w:lvlText w:val="%1"/>
      <w:lvlJc w:val="left"/>
      <w:pPr>
        <w:ind w:left="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C06D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50EDE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3804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0F8A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414B3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0E2F7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22A63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9435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883C02"/>
    <w:multiLevelType w:val="hybridMultilevel"/>
    <w:tmpl w:val="68EA3614"/>
    <w:lvl w:ilvl="0" w:tplc="A838DA76">
      <w:start w:val="1"/>
      <w:numFmt w:val="decimal"/>
      <w:lvlText w:val="%1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33B60EE5"/>
    <w:multiLevelType w:val="hybridMultilevel"/>
    <w:tmpl w:val="F69E9BEA"/>
    <w:lvl w:ilvl="0" w:tplc="AA7AAC00">
      <w:start w:val="1"/>
      <w:numFmt w:val="decimal"/>
      <w:lvlText w:val="%1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4B281207"/>
    <w:multiLevelType w:val="hybridMultilevel"/>
    <w:tmpl w:val="BFDA9EAC"/>
    <w:lvl w:ilvl="0" w:tplc="D85862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72772"/>
    <w:multiLevelType w:val="hybridMultilevel"/>
    <w:tmpl w:val="251AA360"/>
    <w:lvl w:ilvl="0" w:tplc="59CA2B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A66E0"/>
    <w:multiLevelType w:val="hybridMultilevel"/>
    <w:tmpl w:val="D02A8E58"/>
    <w:lvl w:ilvl="0" w:tplc="3EA823F6">
      <w:start w:val="1"/>
      <w:numFmt w:val="decimal"/>
      <w:lvlText w:val="%1"/>
      <w:lvlJc w:val="left"/>
      <w:pPr>
        <w:ind w:left="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E16A9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F82D7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F3615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7E50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1879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2DE82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52675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B873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9308FB"/>
    <w:multiLevelType w:val="hybridMultilevel"/>
    <w:tmpl w:val="A6743F6A"/>
    <w:lvl w:ilvl="0" w:tplc="4E50C282">
      <w:start w:val="2"/>
      <w:numFmt w:val="decimal"/>
      <w:lvlText w:val="%1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 w15:restartNumberingAfterBreak="0">
    <w:nsid w:val="763C21D0"/>
    <w:multiLevelType w:val="hybridMultilevel"/>
    <w:tmpl w:val="18E6AD68"/>
    <w:lvl w:ilvl="0" w:tplc="15DABB26">
      <w:start w:val="6"/>
      <w:numFmt w:val="decimal"/>
      <w:lvlText w:val="%1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7A1248EA"/>
    <w:multiLevelType w:val="hybridMultilevel"/>
    <w:tmpl w:val="42426F32"/>
    <w:lvl w:ilvl="0" w:tplc="48706C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2"/>
  </w:num>
  <w:num w:numId="5">
    <w:abstractNumId w:val="13"/>
  </w:num>
  <w:num w:numId="6">
    <w:abstractNumId w:val="7"/>
  </w:num>
  <w:num w:numId="7">
    <w:abstractNumId w:val="2"/>
  </w:num>
  <w:num w:numId="8">
    <w:abstractNumId w:val="1"/>
  </w:num>
  <w:num w:numId="9">
    <w:abstractNumId w:val="10"/>
  </w:num>
  <w:num w:numId="10">
    <w:abstractNumId w:val="9"/>
  </w:num>
  <w:num w:numId="11">
    <w:abstractNumId w:val="5"/>
  </w:num>
  <w:num w:numId="12">
    <w:abstractNumId w:val="3"/>
  </w:num>
  <w:num w:numId="13">
    <w:abstractNumId w:val="4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69"/>
    <w:rsid w:val="00B05169"/>
    <w:rsid w:val="00FE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54521"/>
  <w15:docId w15:val="{7B29B2F4-4F28-43E2-A83E-6BB7ECDF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50" w:lineRule="auto"/>
      <w:ind w:left="10" w:hanging="10"/>
    </w:pPr>
    <w:rPr>
      <w:rFonts w:ascii="Arial" w:eastAsia="Arial" w:hAnsi="Arial" w:cs="Arial"/>
      <w:color w:val="000000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/>
      <w:jc w:val="center"/>
      <w:outlineLvl w:val="0"/>
    </w:pPr>
    <w:rPr>
      <w:rFonts w:ascii="Arial" w:eastAsia="Arial" w:hAnsi="Arial" w:cs="Arial"/>
      <w:color w:val="000000"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42"/>
    </w:rPr>
  </w:style>
  <w:style w:type="paragraph" w:styleId="ListParagraph">
    <w:name w:val="List Paragraph"/>
    <w:basedOn w:val="Normal"/>
    <w:uiPriority w:val="34"/>
    <w:qFormat/>
    <w:rsid w:val="00FE1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733</Characters>
  <Application>Microsoft Office Word</Application>
  <DocSecurity>0</DocSecurity>
  <Lines>6</Lines>
  <Paragraphs>1</Paragraphs>
  <ScaleCrop>false</ScaleCrop>
  <Company>North Merrick School District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Dombrowsky</dc:creator>
  <cp:keywords/>
  <cp:lastModifiedBy>Kristen Dombrowsky</cp:lastModifiedBy>
  <cp:revision>2</cp:revision>
  <dcterms:created xsi:type="dcterms:W3CDTF">2023-04-17T14:49:00Z</dcterms:created>
  <dcterms:modified xsi:type="dcterms:W3CDTF">2023-04-17T14:49:00Z</dcterms:modified>
</cp:coreProperties>
</file>